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45F57" w:rsidTr="00C812B1">
        <w:tc>
          <w:tcPr>
            <w:tcW w:w="4955" w:type="dxa"/>
          </w:tcPr>
          <w:p w:rsidR="00345F57" w:rsidRDefault="00345F57" w:rsidP="0005140D">
            <w:pPr>
              <w:pStyle w:val="ConsPlusNormal"/>
              <w:jc w:val="both"/>
              <w:rPr>
                <w:rFonts w:ascii="Times New Roman" w:hAnsi="Times New Roman" w:cs="Times New Roman"/>
                <w:sz w:val="28"/>
                <w:szCs w:val="28"/>
              </w:rPr>
            </w:pPr>
          </w:p>
        </w:tc>
        <w:tc>
          <w:tcPr>
            <w:tcW w:w="4956" w:type="dxa"/>
          </w:tcPr>
          <w:p w:rsidR="00345F57" w:rsidRDefault="00345F57" w:rsidP="00345F57">
            <w:pPr>
              <w:autoSpaceDE w:val="0"/>
              <w:autoSpaceDN w:val="0"/>
              <w:adjustRightInd w:val="0"/>
              <w:spacing w:line="240" w:lineRule="auto"/>
              <w:jc w:val="center"/>
              <w:outlineLvl w:val="0"/>
              <w:rPr>
                <w:rFonts w:ascii="Times New Roman" w:hAnsi="Times New Roman" w:cs="Times New Roman"/>
                <w:sz w:val="28"/>
                <w:szCs w:val="28"/>
              </w:rPr>
            </w:pPr>
            <w:r>
              <w:rPr>
                <w:rFonts w:ascii="Times New Roman" w:hAnsi="Times New Roman" w:cs="Times New Roman"/>
                <w:sz w:val="28"/>
                <w:szCs w:val="28"/>
              </w:rPr>
              <w:t>Утверждены</w:t>
            </w:r>
          </w:p>
          <w:p w:rsidR="00345F57" w:rsidRDefault="00345F57" w:rsidP="00345F5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345F57" w:rsidRDefault="00345F57" w:rsidP="00345F5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Республики Дагестан</w:t>
            </w:r>
          </w:p>
          <w:p w:rsidR="00345F57" w:rsidRDefault="00345F57" w:rsidP="00345F5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от «___» «_______ 2024 г. №___</w:t>
            </w:r>
          </w:p>
          <w:p w:rsidR="00345F57" w:rsidRDefault="00345F57" w:rsidP="0005140D">
            <w:pPr>
              <w:pStyle w:val="ConsPlusNormal"/>
              <w:jc w:val="both"/>
              <w:rPr>
                <w:rFonts w:ascii="Times New Roman" w:hAnsi="Times New Roman" w:cs="Times New Roman"/>
                <w:sz w:val="28"/>
                <w:szCs w:val="28"/>
              </w:rPr>
            </w:pPr>
          </w:p>
        </w:tc>
      </w:tr>
    </w:tbl>
    <w:p w:rsidR="0005140D" w:rsidRDefault="0005140D" w:rsidP="0005140D">
      <w:pPr>
        <w:pStyle w:val="ConsPlusTitle"/>
        <w:jc w:val="center"/>
        <w:rPr>
          <w:rFonts w:ascii="Times New Roman" w:hAnsi="Times New Roman" w:cs="Times New Roman"/>
          <w:sz w:val="28"/>
          <w:szCs w:val="28"/>
        </w:rPr>
      </w:pPr>
      <w:bookmarkStart w:id="0" w:name="P118"/>
      <w:bookmarkEnd w:id="0"/>
      <w:r>
        <w:rPr>
          <w:rFonts w:ascii="Times New Roman" w:hAnsi="Times New Roman" w:cs="Times New Roman"/>
          <w:sz w:val="28"/>
          <w:szCs w:val="28"/>
        </w:rPr>
        <w:t>ПРАВИЛА</w:t>
      </w:r>
    </w:p>
    <w:p w:rsidR="0005140D" w:rsidRDefault="0056237D" w:rsidP="0005140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ВЫПУСКА И </w:t>
      </w:r>
      <w:r w:rsidR="0005140D">
        <w:rPr>
          <w:rFonts w:ascii="Times New Roman" w:hAnsi="Times New Roman" w:cs="Times New Roman"/>
          <w:sz w:val="28"/>
          <w:szCs w:val="28"/>
        </w:rPr>
        <w:t xml:space="preserve">РЕАЛИЗАЦИИ СЕРТИФИКАТА НА ВЫПЛАТУ ЛИЦАМ, </w:t>
      </w:r>
    </w:p>
    <w:p w:rsidR="0005140D" w:rsidRDefault="0005140D" w:rsidP="0005140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УКАЗАННЫМ В ПУНКТЕ 1 СТАТЬИ 8.1 ФЕДЕРАЛЬНОГО </w:t>
      </w:r>
    </w:p>
    <w:p w:rsidR="0005140D" w:rsidRDefault="0005140D" w:rsidP="0005140D">
      <w:pPr>
        <w:pStyle w:val="ConsPlusTitle"/>
        <w:jc w:val="center"/>
        <w:rPr>
          <w:rFonts w:ascii="Times New Roman" w:hAnsi="Times New Roman" w:cs="Times New Roman"/>
          <w:sz w:val="28"/>
          <w:szCs w:val="28"/>
        </w:rPr>
      </w:pPr>
      <w:r>
        <w:rPr>
          <w:rFonts w:ascii="Times New Roman" w:hAnsi="Times New Roman" w:cs="Times New Roman"/>
          <w:sz w:val="28"/>
          <w:szCs w:val="28"/>
        </w:rPr>
        <w:t>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w:t>
      </w:r>
    </w:p>
    <w:p w:rsidR="0005140D" w:rsidRDefault="0005140D" w:rsidP="0005140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В СОБСТВЕННОСТЬ ИЛИ ДЛЯ ПОЛНОГО ПОГАШЕНИЯ</w:t>
      </w:r>
    </w:p>
    <w:p w:rsidR="0005140D" w:rsidRDefault="0005140D" w:rsidP="0005140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КРЕДИТА (ЗАЙМА) ПО ДОГОВОРУ, ОБЯЗАТЕЛЬСТВА </w:t>
      </w:r>
    </w:p>
    <w:p w:rsidR="0005140D" w:rsidRDefault="00ED738C" w:rsidP="0005140D">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ЗАЕМЩИКА</w:t>
      </w:r>
      <w:proofErr w:type="gramEnd"/>
      <w:r w:rsidR="0005140D">
        <w:rPr>
          <w:rFonts w:ascii="Times New Roman" w:hAnsi="Times New Roman" w:cs="Times New Roman"/>
          <w:sz w:val="28"/>
          <w:szCs w:val="28"/>
        </w:rPr>
        <w:t xml:space="preserve"> ПО КОТОРОМУ ОБЕСПЕЧЕНЫ ИПОТЕКОЙ</w:t>
      </w:r>
    </w:p>
    <w:p w:rsidR="0005140D" w:rsidRDefault="0005140D" w:rsidP="0005140D">
      <w:pPr>
        <w:pStyle w:val="ConsPlusTitle"/>
        <w:jc w:val="center"/>
        <w:rPr>
          <w:rFonts w:ascii="Times New Roman" w:hAnsi="Times New Roman" w:cs="Times New Roman"/>
          <w:sz w:val="28"/>
          <w:szCs w:val="28"/>
        </w:rPr>
      </w:pP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Настоящие Правила устанавливают:</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порядок реализации сертификата на выплату за счет средств республиканского бюджета Республики Дагестан лицам, указанным в пункте </w:t>
      </w:r>
      <w:r w:rsidR="003462CF">
        <w:rPr>
          <w:rFonts w:ascii="Times New Roman" w:hAnsi="Times New Roman" w:cs="Times New Roman"/>
          <w:sz w:val="28"/>
          <w:szCs w:val="28"/>
        </w:rPr>
        <w:br/>
        <w:t>1</w:t>
      </w:r>
      <w:r>
        <w:rPr>
          <w:rFonts w:ascii="Times New Roman" w:hAnsi="Times New Roman" w:cs="Times New Roman"/>
          <w:sz w:val="28"/>
          <w:szCs w:val="28"/>
        </w:rPr>
        <w:t xml:space="preserve"> статьи 8.1 Федерального закона «О дополнительных гарантиях по социальной поддержке детей-сирот и детей, оставшихся без попечения родителей», </w:t>
      </w:r>
      <w:r w:rsidR="003462CF">
        <w:rPr>
          <w:rFonts w:ascii="Times New Roman" w:hAnsi="Times New Roman" w:cs="Times New Roman"/>
          <w:sz w:val="28"/>
          <w:szCs w:val="28"/>
        </w:rPr>
        <w:br/>
      </w:r>
      <w:r>
        <w:rPr>
          <w:rFonts w:ascii="Times New Roman" w:hAnsi="Times New Roman" w:cs="Times New Roman"/>
          <w:sz w:val="28"/>
          <w:szCs w:val="28"/>
        </w:rPr>
        <w:t>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6 квадратных метров общей площади жилого помещения на каждого сособственника), или для полного погашения кредита (займа) по договору, обязательства заемщика по которому обеспечены ипотекой (далее соответственно - сертификат, выплата, получатель сертификата);</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порядок предоставления выплаты, в том числе порядок проведения проверки документов, необходимых для перечисления выплаты;</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порядок перечисления выплаты;</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порядок осуществления контроля уполномоченным исполнительным органом субъекта Российской Федерации (органом местного самоуправления </w:t>
      </w:r>
      <w:r w:rsidR="003462CF">
        <w:rPr>
          <w:rFonts w:ascii="Times New Roman" w:hAnsi="Times New Roman" w:cs="Times New Roman"/>
          <w:sz w:val="28"/>
          <w:szCs w:val="28"/>
        </w:rPr>
        <w:br/>
      </w:r>
      <w:r>
        <w:rPr>
          <w:rFonts w:ascii="Times New Roman" w:hAnsi="Times New Roman" w:cs="Times New Roman"/>
          <w:sz w:val="28"/>
          <w:szCs w:val="28"/>
        </w:rPr>
        <w:t xml:space="preserve">в случае наделения его законом субъекта Российской Федерации соответствующими полномочиями) (далее - уполномоченный орган) </w:t>
      </w:r>
      <w:r w:rsidR="003462CF">
        <w:rPr>
          <w:rFonts w:ascii="Times New Roman" w:hAnsi="Times New Roman" w:cs="Times New Roman"/>
          <w:sz w:val="28"/>
          <w:szCs w:val="28"/>
        </w:rPr>
        <w:br/>
      </w:r>
      <w:r>
        <w:rPr>
          <w:rFonts w:ascii="Times New Roman" w:hAnsi="Times New Roman" w:cs="Times New Roman"/>
          <w:sz w:val="28"/>
          <w:szCs w:val="28"/>
        </w:rPr>
        <w:t>за приобретением жилых помещений за счет выплаты;</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порядок возврата в республиканский бюджет Республики Дагестан средств выплаты и восстановления получателя сертификата в списке, указанном в пункте </w:t>
      </w:r>
      <w:r w:rsidR="003462CF">
        <w:rPr>
          <w:rFonts w:ascii="Times New Roman" w:hAnsi="Times New Roman" w:cs="Times New Roman"/>
          <w:sz w:val="28"/>
          <w:szCs w:val="28"/>
        </w:rPr>
        <w:br/>
      </w:r>
      <w:r>
        <w:rPr>
          <w:rFonts w:ascii="Times New Roman" w:hAnsi="Times New Roman" w:cs="Times New Roman"/>
          <w:sz w:val="28"/>
          <w:szCs w:val="28"/>
        </w:rPr>
        <w:t xml:space="preserve">3 статьи 8 Федерального закона «О дополнительных гарантиях по социальной поддержке детей-сирот и детей, оставшихся без попечения родителей» (далее </w:t>
      </w:r>
      <w:r w:rsidR="003462CF">
        <w:rPr>
          <w:rFonts w:ascii="Times New Roman" w:hAnsi="Times New Roman" w:cs="Times New Roman"/>
          <w:sz w:val="28"/>
          <w:szCs w:val="28"/>
        </w:rPr>
        <w:t>–</w:t>
      </w:r>
      <w:r>
        <w:rPr>
          <w:rFonts w:ascii="Times New Roman" w:hAnsi="Times New Roman" w:cs="Times New Roman"/>
          <w:sz w:val="28"/>
          <w:szCs w:val="28"/>
        </w:rPr>
        <w:t xml:space="preserve"> список подлежащих обеспечению жилыми помещениями), в случае, если сделка </w:t>
      </w:r>
      <w:r>
        <w:rPr>
          <w:rFonts w:ascii="Times New Roman" w:hAnsi="Times New Roman" w:cs="Times New Roman"/>
          <w:sz w:val="28"/>
          <w:szCs w:val="28"/>
        </w:rPr>
        <w:lastRenderedPageBreak/>
        <w:t>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w:t>
      </w:r>
    </w:p>
    <w:p w:rsidR="00014D63" w:rsidRDefault="0005140D" w:rsidP="000757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14D63">
        <w:rPr>
          <w:rFonts w:ascii="Times New Roman" w:hAnsi="Times New Roman" w:cs="Times New Roman"/>
          <w:sz w:val="28"/>
          <w:szCs w:val="28"/>
        </w:rPr>
        <w:t xml:space="preserve">Сертификат – именной документ на приобретение жилого помещения, подтверждающий право на выплату. </w:t>
      </w:r>
    </w:p>
    <w:p w:rsidR="000757DC" w:rsidRDefault="00014D63" w:rsidP="000757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Сертификат не является ценной бумагой</w:t>
      </w:r>
      <w:r w:rsidR="0005140D">
        <w:rPr>
          <w:rFonts w:ascii="Times New Roman" w:hAnsi="Times New Roman" w:cs="Times New Roman"/>
          <w:sz w:val="28"/>
          <w:szCs w:val="28"/>
        </w:rPr>
        <w:t>.</w:t>
      </w:r>
    </w:p>
    <w:p w:rsidR="00727DAA" w:rsidRDefault="00727DAA" w:rsidP="000757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Сертификат действует в течение 6 месяцев с даты выдачи</w:t>
      </w:r>
      <w:r w:rsidR="00F24DFE">
        <w:rPr>
          <w:rFonts w:ascii="Times New Roman" w:hAnsi="Times New Roman" w:cs="Times New Roman"/>
          <w:sz w:val="28"/>
          <w:szCs w:val="28"/>
        </w:rPr>
        <w:t>, уполномоченным органом</w:t>
      </w:r>
      <w:r>
        <w:rPr>
          <w:rFonts w:ascii="Times New Roman" w:hAnsi="Times New Roman" w:cs="Times New Roman"/>
          <w:sz w:val="28"/>
          <w:szCs w:val="28"/>
        </w:rPr>
        <w:t xml:space="preserve">. </w:t>
      </w:r>
    </w:p>
    <w:p w:rsidR="00373C0A" w:rsidRDefault="0005140D" w:rsidP="00B81F2C">
      <w:pPr>
        <w:pStyle w:val="ConsPlusNormal"/>
        <w:ind w:firstLine="709"/>
        <w:jc w:val="both"/>
        <w:rPr>
          <w:rFonts w:ascii="Times New Roman" w:hAnsi="Times New Roman" w:cs="Times New Roman"/>
          <w:sz w:val="28"/>
          <w:szCs w:val="28"/>
        </w:rPr>
      </w:pPr>
      <w:r w:rsidRPr="009F0466">
        <w:rPr>
          <w:rFonts w:ascii="Times New Roman" w:hAnsi="Times New Roman" w:cs="Times New Roman"/>
          <w:sz w:val="28"/>
          <w:szCs w:val="28"/>
        </w:rPr>
        <w:t>3. Уполномоченный орган ежегодно:</w:t>
      </w:r>
    </w:p>
    <w:p w:rsidR="00516F27" w:rsidRDefault="00373C0A"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05140D" w:rsidRPr="009F0466">
        <w:rPr>
          <w:rFonts w:ascii="Times New Roman" w:hAnsi="Times New Roman" w:cs="Times New Roman"/>
          <w:sz w:val="28"/>
          <w:szCs w:val="28"/>
        </w:rPr>
        <w:t>о 1</w:t>
      </w:r>
      <w:r w:rsidR="006A2A65">
        <w:rPr>
          <w:rFonts w:ascii="Times New Roman" w:hAnsi="Times New Roman" w:cs="Times New Roman"/>
          <w:sz w:val="28"/>
          <w:szCs w:val="28"/>
        </w:rPr>
        <w:t xml:space="preserve"> </w:t>
      </w:r>
      <w:r w:rsidR="00491816">
        <w:rPr>
          <w:rFonts w:ascii="Times New Roman" w:hAnsi="Times New Roman" w:cs="Times New Roman"/>
          <w:sz w:val="28"/>
          <w:szCs w:val="28"/>
        </w:rPr>
        <w:t>июня</w:t>
      </w:r>
      <w:r w:rsidR="0005140D" w:rsidRPr="009F0466">
        <w:rPr>
          <w:rFonts w:ascii="Times New Roman" w:hAnsi="Times New Roman" w:cs="Times New Roman"/>
          <w:sz w:val="28"/>
          <w:szCs w:val="28"/>
        </w:rPr>
        <w:t xml:space="preserve"> формирует список граждан, претендующих</w:t>
      </w:r>
      <w:r w:rsidR="0005140D">
        <w:rPr>
          <w:rFonts w:ascii="Times New Roman" w:hAnsi="Times New Roman" w:cs="Times New Roman"/>
          <w:sz w:val="28"/>
          <w:szCs w:val="28"/>
        </w:rPr>
        <w:t xml:space="preserve"> на получение сертификата в очередном календарном году,</w:t>
      </w:r>
      <w:r w:rsidR="007C6BA3">
        <w:rPr>
          <w:rFonts w:ascii="Times New Roman" w:hAnsi="Times New Roman" w:cs="Times New Roman"/>
          <w:sz w:val="28"/>
          <w:szCs w:val="28"/>
        </w:rPr>
        <w:t xml:space="preserve"> на основании</w:t>
      </w:r>
      <w:r w:rsidR="00544136">
        <w:rPr>
          <w:rFonts w:ascii="Times New Roman" w:hAnsi="Times New Roman" w:cs="Times New Roman"/>
          <w:sz w:val="28"/>
          <w:szCs w:val="28"/>
        </w:rPr>
        <w:t xml:space="preserve"> </w:t>
      </w:r>
      <w:r w:rsidR="00AA57DC">
        <w:rPr>
          <w:rFonts w:ascii="Times New Roman" w:hAnsi="Times New Roman" w:cs="Times New Roman"/>
          <w:sz w:val="28"/>
          <w:szCs w:val="28"/>
        </w:rPr>
        <w:t>списка кандидатов</w:t>
      </w:r>
      <w:r w:rsidR="00516F27">
        <w:rPr>
          <w:rFonts w:ascii="Times New Roman" w:hAnsi="Times New Roman" w:cs="Times New Roman"/>
          <w:sz w:val="28"/>
          <w:szCs w:val="28"/>
        </w:rPr>
        <w:t xml:space="preserve"> </w:t>
      </w:r>
      <w:r w:rsidR="00AA57DC">
        <w:rPr>
          <w:rFonts w:ascii="Times New Roman" w:hAnsi="Times New Roman" w:cs="Times New Roman"/>
          <w:sz w:val="28"/>
          <w:szCs w:val="28"/>
        </w:rPr>
        <w:br/>
      </w:r>
      <w:r w:rsidR="00516F27">
        <w:rPr>
          <w:rFonts w:ascii="Times New Roman" w:hAnsi="Times New Roman" w:cs="Times New Roman"/>
          <w:sz w:val="28"/>
          <w:szCs w:val="28"/>
        </w:rPr>
        <w:t>в получатели сертификата</w:t>
      </w:r>
      <w:r w:rsidR="00AA57DC">
        <w:rPr>
          <w:rFonts w:ascii="Times New Roman" w:hAnsi="Times New Roman" w:cs="Times New Roman"/>
          <w:sz w:val="28"/>
          <w:szCs w:val="28"/>
        </w:rPr>
        <w:t>,</w:t>
      </w:r>
      <w:r w:rsidR="00544136">
        <w:rPr>
          <w:rFonts w:ascii="Times New Roman" w:hAnsi="Times New Roman" w:cs="Times New Roman"/>
          <w:sz w:val="28"/>
          <w:szCs w:val="28"/>
        </w:rPr>
        <w:t xml:space="preserve"> </w:t>
      </w:r>
      <w:r w:rsidR="00516F27">
        <w:rPr>
          <w:rFonts w:ascii="Times New Roman" w:hAnsi="Times New Roman" w:cs="Times New Roman"/>
          <w:sz w:val="28"/>
          <w:szCs w:val="28"/>
        </w:rPr>
        <w:t xml:space="preserve">подлежащих </w:t>
      </w:r>
      <w:r w:rsidR="00942390">
        <w:rPr>
          <w:rFonts w:ascii="Times New Roman" w:hAnsi="Times New Roman" w:cs="Times New Roman"/>
          <w:sz w:val="28"/>
          <w:szCs w:val="28"/>
        </w:rPr>
        <w:t>обеспечению</w:t>
      </w:r>
      <w:r w:rsidR="00516F27">
        <w:rPr>
          <w:rFonts w:ascii="Times New Roman" w:hAnsi="Times New Roman" w:cs="Times New Roman"/>
          <w:sz w:val="28"/>
          <w:szCs w:val="28"/>
        </w:rPr>
        <w:t xml:space="preserve"> жилыми </w:t>
      </w:r>
      <w:r w:rsidR="00942390">
        <w:rPr>
          <w:rFonts w:ascii="Times New Roman" w:hAnsi="Times New Roman" w:cs="Times New Roman"/>
          <w:sz w:val="28"/>
          <w:szCs w:val="28"/>
        </w:rPr>
        <w:t>помещениями</w:t>
      </w:r>
      <w:r w:rsidR="00544136">
        <w:rPr>
          <w:rFonts w:ascii="Times New Roman" w:hAnsi="Times New Roman" w:cs="Times New Roman"/>
          <w:sz w:val="28"/>
          <w:szCs w:val="28"/>
        </w:rPr>
        <w:t xml:space="preserve">, </w:t>
      </w:r>
      <w:r w:rsidR="003E298A">
        <w:rPr>
          <w:rFonts w:ascii="Times New Roman" w:hAnsi="Times New Roman" w:cs="Times New Roman"/>
          <w:sz w:val="28"/>
          <w:szCs w:val="28"/>
        </w:rPr>
        <w:t xml:space="preserve">предоставленного органом исполнительной власти Республики Дагестан </w:t>
      </w:r>
      <w:r w:rsidR="003A2B4E">
        <w:rPr>
          <w:rFonts w:ascii="Times New Roman" w:hAnsi="Times New Roman" w:cs="Times New Roman"/>
          <w:sz w:val="28"/>
          <w:szCs w:val="28"/>
        </w:rPr>
        <w:t>уполномоченным</w:t>
      </w:r>
      <w:r w:rsidR="003A2B4E" w:rsidRPr="003A2B4E">
        <w:rPr>
          <w:rFonts w:ascii="Times New Roman" w:hAnsi="Times New Roman" w:cs="Times New Roman"/>
          <w:sz w:val="28"/>
          <w:szCs w:val="28"/>
        </w:rPr>
        <w:t xml:space="preserve"> </w:t>
      </w:r>
      <w:r w:rsidR="00AB71E4">
        <w:rPr>
          <w:rFonts w:ascii="Times New Roman" w:hAnsi="Times New Roman" w:cs="Times New Roman"/>
          <w:sz w:val="28"/>
          <w:szCs w:val="28"/>
        </w:rPr>
        <w:t xml:space="preserve">по </w:t>
      </w:r>
      <w:r w:rsidR="003A2B4E" w:rsidRPr="003A2B4E">
        <w:rPr>
          <w:rFonts w:ascii="Times New Roman" w:hAnsi="Times New Roman" w:cs="Times New Roman"/>
          <w:sz w:val="28"/>
          <w:szCs w:val="28"/>
        </w:rPr>
        <w:t>осуществлению контроля за исполнением органами местного самоуправления переданных государственных полномочий Республики Дагестан по обеспечению жилой площадью детей-сирот и детей, оставшихся без попечения родителей</w:t>
      </w:r>
      <w:r w:rsidR="00942390">
        <w:rPr>
          <w:rFonts w:ascii="Times New Roman" w:hAnsi="Times New Roman" w:cs="Times New Roman"/>
          <w:sz w:val="28"/>
          <w:szCs w:val="28"/>
        </w:rPr>
        <w:t xml:space="preserve"> </w:t>
      </w:r>
      <w:r w:rsidR="00AB71E4">
        <w:rPr>
          <w:rFonts w:ascii="Times New Roman" w:hAnsi="Times New Roman" w:cs="Times New Roman"/>
          <w:sz w:val="28"/>
          <w:szCs w:val="28"/>
        </w:rPr>
        <w:t xml:space="preserve">в части реализации мероприятий </w:t>
      </w:r>
      <w:r w:rsidR="00125E79" w:rsidRPr="00125E79">
        <w:rPr>
          <w:rFonts w:ascii="Times New Roman" w:hAnsi="Times New Roman" w:cs="Times New Roman"/>
          <w:sz w:val="28"/>
          <w:szCs w:val="28"/>
        </w:rPr>
        <w:t xml:space="preserve">по формированию списка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w:t>
      </w:r>
      <w:r w:rsidR="00AB71E4">
        <w:rPr>
          <w:rFonts w:ascii="Times New Roman" w:hAnsi="Times New Roman" w:cs="Times New Roman"/>
          <w:sz w:val="28"/>
          <w:szCs w:val="28"/>
        </w:rPr>
        <w:br/>
      </w:r>
      <w:r w:rsidR="00125E79" w:rsidRPr="00125E79">
        <w:rPr>
          <w:rFonts w:ascii="Times New Roman" w:hAnsi="Times New Roman" w:cs="Times New Roman"/>
          <w:sz w:val="28"/>
          <w:szCs w:val="28"/>
        </w:rPr>
        <w:t>и детей, оставшихся без попечения родителей, и достигли возраста 23 лет, которые подлежат обеспечению жилыми помещениями</w:t>
      </w:r>
      <w:r w:rsidR="00147543">
        <w:rPr>
          <w:rFonts w:ascii="Times New Roman" w:hAnsi="Times New Roman" w:cs="Times New Roman"/>
          <w:sz w:val="28"/>
          <w:szCs w:val="28"/>
        </w:rPr>
        <w:t>.</w:t>
      </w:r>
    </w:p>
    <w:p w:rsidR="006A2A65" w:rsidRDefault="006A2A65" w:rsidP="006D5D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с </w:t>
      </w:r>
      <w:r w:rsidR="002E575F">
        <w:rPr>
          <w:rFonts w:ascii="Times New Roman" w:hAnsi="Times New Roman" w:cs="Times New Roman"/>
          <w:sz w:val="28"/>
          <w:szCs w:val="28"/>
        </w:rPr>
        <w:t>1 марта по 1 апреля (в 2024 году с</w:t>
      </w:r>
      <w:r w:rsidR="006F36F4">
        <w:rPr>
          <w:rFonts w:ascii="Times New Roman" w:hAnsi="Times New Roman" w:cs="Times New Roman"/>
          <w:sz w:val="28"/>
          <w:szCs w:val="28"/>
        </w:rPr>
        <w:t xml:space="preserve"> </w:t>
      </w:r>
      <w:r>
        <w:rPr>
          <w:rFonts w:ascii="Times New Roman" w:hAnsi="Times New Roman" w:cs="Times New Roman"/>
          <w:sz w:val="28"/>
          <w:szCs w:val="28"/>
        </w:rPr>
        <w:t xml:space="preserve">15 </w:t>
      </w:r>
      <w:r w:rsidR="007D250D">
        <w:rPr>
          <w:rFonts w:ascii="Times New Roman" w:hAnsi="Times New Roman" w:cs="Times New Roman"/>
          <w:sz w:val="28"/>
          <w:szCs w:val="28"/>
        </w:rPr>
        <w:t>июня</w:t>
      </w:r>
      <w:r>
        <w:rPr>
          <w:rFonts w:ascii="Times New Roman" w:hAnsi="Times New Roman" w:cs="Times New Roman"/>
          <w:sz w:val="28"/>
          <w:szCs w:val="28"/>
        </w:rPr>
        <w:t xml:space="preserve"> по </w:t>
      </w:r>
      <w:r w:rsidR="007D250D">
        <w:rPr>
          <w:rFonts w:ascii="Times New Roman" w:hAnsi="Times New Roman" w:cs="Times New Roman"/>
          <w:sz w:val="28"/>
          <w:szCs w:val="28"/>
        </w:rPr>
        <w:t>15 июл</w:t>
      </w:r>
      <w:r w:rsidR="00833EDB">
        <w:rPr>
          <w:rFonts w:ascii="Times New Roman" w:hAnsi="Times New Roman" w:cs="Times New Roman"/>
          <w:sz w:val="28"/>
          <w:szCs w:val="28"/>
        </w:rPr>
        <w:t>я</w:t>
      </w:r>
      <w:r w:rsidR="002E575F">
        <w:rPr>
          <w:rFonts w:ascii="Times New Roman" w:hAnsi="Times New Roman" w:cs="Times New Roman"/>
          <w:sz w:val="28"/>
          <w:szCs w:val="28"/>
        </w:rPr>
        <w:t>)</w:t>
      </w:r>
      <w:r w:rsidR="00833EDB">
        <w:rPr>
          <w:rFonts w:ascii="Times New Roman" w:hAnsi="Times New Roman" w:cs="Times New Roman"/>
          <w:sz w:val="28"/>
          <w:szCs w:val="28"/>
        </w:rPr>
        <w:t xml:space="preserve"> осуществляет прием </w:t>
      </w:r>
      <w:r w:rsidR="00FD08B8">
        <w:rPr>
          <w:rFonts w:ascii="Times New Roman" w:hAnsi="Times New Roman" w:cs="Times New Roman"/>
          <w:sz w:val="28"/>
          <w:szCs w:val="28"/>
        </w:rPr>
        <w:t>заявлений и прилагаемым к не</w:t>
      </w:r>
      <w:r w:rsidR="00DA520A">
        <w:rPr>
          <w:rFonts w:ascii="Times New Roman" w:hAnsi="Times New Roman" w:cs="Times New Roman"/>
          <w:sz w:val="28"/>
          <w:szCs w:val="28"/>
        </w:rPr>
        <w:t>м</w:t>
      </w:r>
      <w:r w:rsidR="00FD08B8">
        <w:rPr>
          <w:rFonts w:ascii="Times New Roman" w:hAnsi="Times New Roman" w:cs="Times New Roman"/>
          <w:sz w:val="28"/>
          <w:szCs w:val="28"/>
        </w:rPr>
        <w:t xml:space="preserve">у в </w:t>
      </w:r>
      <w:r w:rsidR="00406BB3">
        <w:rPr>
          <w:rFonts w:ascii="Times New Roman" w:hAnsi="Times New Roman" w:cs="Times New Roman"/>
          <w:sz w:val="28"/>
          <w:szCs w:val="28"/>
        </w:rPr>
        <w:t>соответствии с</w:t>
      </w:r>
      <w:r w:rsidR="00FD08B8">
        <w:rPr>
          <w:rFonts w:ascii="Times New Roman" w:hAnsi="Times New Roman" w:cs="Times New Roman"/>
          <w:sz w:val="28"/>
          <w:szCs w:val="28"/>
        </w:rPr>
        <w:t xml:space="preserve"> пунктом 4 </w:t>
      </w:r>
      <w:r w:rsidR="006D5DB2">
        <w:rPr>
          <w:rFonts w:ascii="Times New Roman" w:hAnsi="Times New Roman" w:cs="Times New Roman"/>
          <w:sz w:val="28"/>
          <w:szCs w:val="28"/>
        </w:rPr>
        <w:t xml:space="preserve">Правил подачи и рассмотрения заявлений на предоставление лицам, указанным </w:t>
      </w:r>
      <w:r w:rsidR="00406BB3">
        <w:rPr>
          <w:rFonts w:ascii="Times New Roman" w:hAnsi="Times New Roman" w:cs="Times New Roman"/>
          <w:sz w:val="28"/>
          <w:szCs w:val="28"/>
        </w:rPr>
        <w:t>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и направления информации о принятом решении</w:t>
      </w:r>
      <w:r w:rsidR="00D93FEC">
        <w:rPr>
          <w:rFonts w:ascii="Times New Roman" w:hAnsi="Times New Roman" w:cs="Times New Roman"/>
          <w:sz w:val="28"/>
          <w:szCs w:val="28"/>
        </w:rPr>
        <w:t>.</w:t>
      </w:r>
      <w:r w:rsidR="00670C39">
        <w:rPr>
          <w:rFonts w:ascii="Times New Roman" w:hAnsi="Times New Roman" w:cs="Times New Roman"/>
          <w:sz w:val="28"/>
          <w:szCs w:val="28"/>
        </w:rPr>
        <w:t xml:space="preserve"> По итогу которого уполномоченный орган, </w:t>
      </w:r>
      <w:r w:rsidR="001F7C55">
        <w:rPr>
          <w:rFonts w:ascii="Times New Roman" w:hAnsi="Times New Roman" w:cs="Times New Roman"/>
          <w:sz w:val="28"/>
          <w:szCs w:val="28"/>
        </w:rPr>
        <w:t>и</w:t>
      </w:r>
      <w:r w:rsidR="00670C39">
        <w:rPr>
          <w:rFonts w:ascii="Times New Roman" w:hAnsi="Times New Roman" w:cs="Times New Roman"/>
          <w:sz w:val="28"/>
          <w:szCs w:val="28"/>
        </w:rPr>
        <w:t xml:space="preserve">сходя из даты подачи заявления, формирует список лиц, </w:t>
      </w:r>
      <w:r w:rsidR="001F7C55">
        <w:rPr>
          <w:rFonts w:ascii="Times New Roman" w:hAnsi="Times New Roman" w:cs="Times New Roman"/>
          <w:sz w:val="28"/>
          <w:szCs w:val="28"/>
        </w:rPr>
        <w:t>подлежащих обеспечению сертификатом.</w:t>
      </w:r>
    </w:p>
    <w:p w:rsidR="005B07B7" w:rsidRDefault="0005140D" w:rsidP="009D33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 1 </w:t>
      </w:r>
      <w:r w:rsidR="00BF4B7E">
        <w:rPr>
          <w:rFonts w:ascii="Times New Roman" w:hAnsi="Times New Roman" w:cs="Times New Roman"/>
          <w:sz w:val="28"/>
          <w:szCs w:val="28"/>
        </w:rPr>
        <w:t>ноября</w:t>
      </w:r>
      <w:r w:rsidR="0073406C">
        <w:rPr>
          <w:rFonts w:ascii="Times New Roman" w:hAnsi="Times New Roman" w:cs="Times New Roman"/>
          <w:sz w:val="28"/>
          <w:szCs w:val="28"/>
        </w:rPr>
        <w:t xml:space="preserve"> </w:t>
      </w:r>
      <w:r>
        <w:rPr>
          <w:rFonts w:ascii="Times New Roman" w:hAnsi="Times New Roman" w:cs="Times New Roman"/>
          <w:sz w:val="28"/>
          <w:szCs w:val="28"/>
        </w:rPr>
        <w:t>формирует реестр сертификатов</w:t>
      </w:r>
      <w:r w:rsidR="009B133B">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4F53C8">
        <w:rPr>
          <w:rFonts w:ascii="Times New Roman" w:hAnsi="Times New Roman" w:cs="Times New Roman"/>
          <w:sz w:val="28"/>
          <w:szCs w:val="28"/>
        </w:rPr>
        <w:t xml:space="preserve">очередной (в 2024 году </w:t>
      </w:r>
      <w:r w:rsidR="009B133B">
        <w:rPr>
          <w:rFonts w:ascii="Times New Roman" w:hAnsi="Times New Roman" w:cs="Times New Roman"/>
          <w:sz w:val="28"/>
          <w:szCs w:val="28"/>
        </w:rPr>
        <w:br/>
      </w:r>
      <w:r w:rsidR="004F53C8">
        <w:rPr>
          <w:rFonts w:ascii="Times New Roman" w:hAnsi="Times New Roman" w:cs="Times New Roman"/>
          <w:sz w:val="28"/>
          <w:szCs w:val="28"/>
        </w:rPr>
        <w:t xml:space="preserve">на текущий) </w:t>
      </w:r>
      <w:r>
        <w:rPr>
          <w:rFonts w:ascii="Times New Roman" w:hAnsi="Times New Roman" w:cs="Times New Roman"/>
          <w:sz w:val="28"/>
          <w:szCs w:val="28"/>
        </w:rPr>
        <w:t>календарный год с указанием номера сертификата, выпускаемого уполномоченным органом в пред</w:t>
      </w:r>
      <w:r w:rsidR="009B133B">
        <w:rPr>
          <w:rFonts w:ascii="Times New Roman" w:hAnsi="Times New Roman" w:cs="Times New Roman"/>
          <w:sz w:val="28"/>
          <w:szCs w:val="28"/>
        </w:rPr>
        <w:t xml:space="preserve">елах средств, предусмотренных </w:t>
      </w:r>
      <w:r w:rsidR="009B133B">
        <w:rPr>
          <w:rFonts w:ascii="Times New Roman" w:hAnsi="Times New Roman" w:cs="Times New Roman"/>
          <w:sz w:val="28"/>
          <w:szCs w:val="28"/>
        </w:rPr>
        <w:br/>
        <w:t xml:space="preserve">в </w:t>
      </w:r>
      <w:r>
        <w:rPr>
          <w:rFonts w:ascii="Times New Roman" w:hAnsi="Times New Roman" w:cs="Times New Roman"/>
          <w:sz w:val="28"/>
          <w:szCs w:val="28"/>
        </w:rPr>
        <w:t>республиканском бюджете Республики Дагестан на указанные цел</w:t>
      </w:r>
      <w:r w:rsidR="001D6932">
        <w:rPr>
          <w:rFonts w:ascii="Times New Roman" w:hAnsi="Times New Roman" w:cs="Times New Roman"/>
          <w:sz w:val="28"/>
          <w:szCs w:val="28"/>
        </w:rPr>
        <w:t>и (далее –</w:t>
      </w:r>
      <w:r w:rsidR="00BF4B7E">
        <w:rPr>
          <w:rFonts w:ascii="Times New Roman" w:hAnsi="Times New Roman" w:cs="Times New Roman"/>
          <w:sz w:val="28"/>
          <w:szCs w:val="28"/>
        </w:rPr>
        <w:t xml:space="preserve"> реестр сертификатов)</w:t>
      </w:r>
      <w:r w:rsidR="0092626C">
        <w:rPr>
          <w:rFonts w:ascii="Times New Roman" w:hAnsi="Times New Roman" w:cs="Times New Roman"/>
          <w:sz w:val="28"/>
          <w:szCs w:val="28"/>
        </w:rPr>
        <w:t xml:space="preserve">. </w:t>
      </w:r>
    </w:p>
    <w:p w:rsidR="00BC28DF" w:rsidRDefault="006F36F4" w:rsidP="00097A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5140D">
        <w:rPr>
          <w:rFonts w:ascii="Times New Roman" w:hAnsi="Times New Roman" w:cs="Times New Roman"/>
          <w:sz w:val="28"/>
          <w:szCs w:val="28"/>
        </w:rPr>
        <w:t xml:space="preserve">. </w:t>
      </w:r>
      <w:r w:rsidR="00BC28DF">
        <w:rPr>
          <w:rFonts w:ascii="Times New Roman" w:hAnsi="Times New Roman" w:cs="Times New Roman"/>
          <w:sz w:val="28"/>
          <w:szCs w:val="28"/>
        </w:rPr>
        <w:t xml:space="preserve">Размер указываемой в сертификате выплаты рассчитывается на дату выпуска сертификата в соответствии с пунктом 6 статьи 8.1 Федерального закона «О дополнительных гарантиях </w:t>
      </w:r>
      <w:r w:rsidR="00097AFA">
        <w:rPr>
          <w:rFonts w:ascii="Times New Roman" w:hAnsi="Times New Roman" w:cs="Times New Roman"/>
          <w:sz w:val="28"/>
          <w:szCs w:val="28"/>
        </w:rPr>
        <w:t>по социальной поддержке детей-сирот и детей, оставшихся без попечения родителей</w:t>
      </w:r>
      <w:r w:rsidR="00BC28DF">
        <w:rPr>
          <w:rFonts w:ascii="Times New Roman" w:hAnsi="Times New Roman" w:cs="Times New Roman"/>
          <w:sz w:val="28"/>
          <w:szCs w:val="28"/>
        </w:rPr>
        <w:t>»</w:t>
      </w:r>
      <w:r w:rsidR="00097AFA">
        <w:rPr>
          <w:rFonts w:ascii="Times New Roman" w:hAnsi="Times New Roman" w:cs="Times New Roman"/>
          <w:sz w:val="28"/>
          <w:szCs w:val="28"/>
        </w:rPr>
        <w:t>.</w:t>
      </w:r>
    </w:p>
    <w:p w:rsidR="00097AFA" w:rsidRDefault="00097AFA" w:rsidP="00097A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зависимости от изменения р</w:t>
      </w:r>
      <w:r w:rsidR="00623E21">
        <w:rPr>
          <w:rFonts w:ascii="Times New Roman" w:hAnsi="Times New Roman" w:cs="Times New Roman"/>
          <w:sz w:val="28"/>
          <w:szCs w:val="28"/>
        </w:rPr>
        <w:t xml:space="preserve">азмера </w:t>
      </w:r>
      <w:r w:rsidR="00B31F5A">
        <w:rPr>
          <w:rFonts w:ascii="Times New Roman" w:hAnsi="Times New Roman" w:cs="Times New Roman"/>
          <w:sz w:val="28"/>
          <w:szCs w:val="28"/>
        </w:rPr>
        <w:t>выплаты,</w:t>
      </w:r>
      <w:r w:rsidR="00623E21">
        <w:rPr>
          <w:rFonts w:ascii="Times New Roman" w:hAnsi="Times New Roman" w:cs="Times New Roman"/>
          <w:sz w:val="28"/>
          <w:szCs w:val="28"/>
        </w:rPr>
        <w:t xml:space="preserve"> указываемой в </w:t>
      </w:r>
      <w:r>
        <w:rPr>
          <w:rFonts w:ascii="Times New Roman" w:hAnsi="Times New Roman" w:cs="Times New Roman"/>
          <w:sz w:val="28"/>
          <w:szCs w:val="28"/>
        </w:rPr>
        <w:t>сертификате</w:t>
      </w:r>
      <w:r w:rsidR="00B31F5A">
        <w:rPr>
          <w:rFonts w:ascii="Times New Roman" w:hAnsi="Times New Roman" w:cs="Times New Roman"/>
          <w:sz w:val="28"/>
          <w:szCs w:val="28"/>
        </w:rPr>
        <w:t>,</w:t>
      </w:r>
      <w:r>
        <w:rPr>
          <w:rFonts w:ascii="Times New Roman" w:hAnsi="Times New Roman" w:cs="Times New Roman"/>
          <w:sz w:val="28"/>
          <w:szCs w:val="28"/>
        </w:rPr>
        <w:t xml:space="preserve"> </w:t>
      </w:r>
      <w:r w:rsidR="00623E21">
        <w:rPr>
          <w:rFonts w:ascii="Times New Roman" w:hAnsi="Times New Roman" w:cs="Times New Roman"/>
          <w:sz w:val="28"/>
          <w:szCs w:val="28"/>
        </w:rPr>
        <w:t xml:space="preserve">реестр сертификатов на очередной календарный </w:t>
      </w:r>
      <w:r w:rsidR="00B31F5A">
        <w:rPr>
          <w:rFonts w:ascii="Times New Roman" w:hAnsi="Times New Roman" w:cs="Times New Roman"/>
          <w:sz w:val="28"/>
          <w:szCs w:val="28"/>
        </w:rPr>
        <w:t xml:space="preserve">год может быть изменен </w:t>
      </w:r>
      <w:r w:rsidR="00B31F5A">
        <w:rPr>
          <w:rFonts w:ascii="Times New Roman" w:hAnsi="Times New Roman" w:cs="Times New Roman"/>
          <w:sz w:val="28"/>
          <w:szCs w:val="28"/>
        </w:rPr>
        <w:br/>
        <w:t>в количественном показателе.</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Реализация сертификата подтверждается переходом права собственности на жилое помещение к получателю сертификата.</w:t>
      </w:r>
    </w:p>
    <w:p w:rsidR="0005140D" w:rsidRDefault="00B31F5A"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05140D">
        <w:rPr>
          <w:rFonts w:ascii="Times New Roman" w:hAnsi="Times New Roman" w:cs="Times New Roman"/>
          <w:sz w:val="28"/>
          <w:szCs w:val="28"/>
        </w:rPr>
        <w:t>. Форма реестра сертификатов утверждается</w:t>
      </w:r>
      <w:r w:rsidR="005172E8">
        <w:rPr>
          <w:rFonts w:ascii="Times New Roman" w:hAnsi="Times New Roman" w:cs="Times New Roman"/>
          <w:sz w:val="28"/>
          <w:szCs w:val="28"/>
        </w:rPr>
        <w:t xml:space="preserve"> </w:t>
      </w:r>
      <w:r w:rsidR="00997BBB">
        <w:rPr>
          <w:rFonts w:ascii="Times New Roman" w:hAnsi="Times New Roman" w:cs="Times New Roman"/>
          <w:sz w:val="28"/>
          <w:szCs w:val="28"/>
        </w:rPr>
        <w:t>приказом уполномоченного органа</w:t>
      </w:r>
      <w:r>
        <w:rPr>
          <w:rFonts w:ascii="Times New Roman" w:hAnsi="Times New Roman" w:cs="Times New Roman"/>
          <w:sz w:val="28"/>
          <w:szCs w:val="28"/>
        </w:rPr>
        <w:t>.</w:t>
      </w:r>
    </w:p>
    <w:p w:rsidR="0005140D" w:rsidRDefault="00B31F5A"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05140D">
        <w:rPr>
          <w:rFonts w:ascii="Times New Roman" w:hAnsi="Times New Roman" w:cs="Times New Roman"/>
          <w:sz w:val="28"/>
          <w:szCs w:val="28"/>
        </w:rPr>
        <w:t xml:space="preserve">. После получения выписки из распорядительного акта уполномоченного органа о предоставлении выплаты и сертификата получатель сертификата самостоятельно осуществляет поиск жилого помещения, планируемого </w:t>
      </w:r>
      <w:r w:rsidR="00EC0A9C">
        <w:rPr>
          <w:rFonts w:ascii="Times New Roman" w:hAnsi="Times New Roman" w:cs="Times New Roman"/>
          <w:sz w:val="28"/>
          <w:szCs w:val="28"/>
        </w:rPr>
        <w:br/>
      </w:r>
      <w:r w:rsidR="0005140D">
        <w:rPr>
          <w:rFonts w:ascii="Times New Roman" w:hAnsi="Times New Roman" w:cs="Times New Roman"/>
          <w:sz w:val="28"/>
          <w:szCs w:val="28"/>
        </w:rPr>
        <w:t>к приобретению.</w:t>
      </w:r>
    </w:p>
    <w:p w:rsidR="0005140D" w:rsidRDefault="00B31F5A" w:rsidP="00551471">
      <w:pPr>
        <w:pStyle w:val="ConsPlusNormal"/>
        <w:ind w:firstLine="709"/>
        <w:jc w:val="both"/>
        <w:rPr>
          <w:rFonts w:ascii="Times New Roman" w:hAnsi="Times New Roman" w:cs="Times New Roman"/>
          <w:sz w:val="28"/>
          <w:szCs w:val="28"/>
        </w:rPr>
      </w:pPr>
      <w:bookmarkStart w:id="1" w:name="P143"/>
      <w:bookmarkEnd w:id="1"/>
      <w:r>
        <w:rPr>
          <w:rFonts w:ascii="Times New Roman" w:hAnsi="Times New Roman" w:cs="Times New Roman"/>
          <w:sz w:val="28"/>
          <w:szCs w:val="28"/>
        </w:rPr>
        <w:t>8</w:t>
      </w:r>
      <w:r w:rsidR="0005140D">
        <w:rPr>
          <w:rFonts w:ascii="Times New Roman" w:hAnsi="Times New Roman" w:cs="Times New Roman"/>
          <w:sz w:val="28"/>
          <w:szCs w:val="28"/>
        </w:rPr>
        <w:t>. До заключения договора купли-продажи жилого помещения, планируемого к приобретению за счет выплаты, получатель сертификата представляет в уполномоченный орган проект договора купли-продажи жилого помещения в форме документа на бумажном носителе непосредственно (лично) или заказным почтовым отправлением.</w:t>
      </w:r>
    </w:p>
    <w:p w:rsidR="0005140D" w:rsidRDefault="00B31F5A"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05140D">
        <w:rPr>
          <w:rFonts w:ascii="Times New Roman" w:hAnsi="Times New Roman" w:cs="Times New Roman"/>
          <w:sz w:val="28"/>
          <w:szCs w:val="28"/>
        </w:rPr>
        <w:t>. В договоре купли-продажи жилого помещения указывается, что жилое помещение приобретается за счет средств выплаты, что является существенным условием договора, а также указываются уполномоченный орган, выдавший сертификат, номер и дата выдачи сертификата.</w:t>
      </w:r>
    </w:p>
    <w:p w:rsidR="0005140D" w:rsidRDefault="00B31F5A"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05140D">
        <w:rPr>
          <w:rFonts w:ascii="Times New Roman" w:hAnsi="Times New Roman" w:cs="Times New Roman"/>
          <w:sz w:val="28"/>
          <w:szCs w:val="28"/>
        </w:rPr>
        <w:t xml:space="preserve">. Уполномоченный орган в течение 3 рабочих дней со дня получения </w:t>
      </w:r>
      <w:r w:rsidR="003462CF">
        <w:rPr>
          <w:rFonts w:ascii="Times New Roman" w:hAnsi="Times New Roman" w:cs="Times New Roman"/>
          <w:sz w:val="28"/>
          <w:szCs w:val="28"/>
        </w:rPr>
        <w:br/>
      </w:r>
      <w:r w:rsidR="0005140D">
        <w:rPr>
          <w:rFonts w:ascii="Times New Roman" w:hAnsi="Times New Roman" w:cs="Times New Roman"/>
          <w:sz w:val="28"/>
          <w:szCs w:val="28"/>
        </w:rPr>
        <w:t xml:space="preserve">от получателя сертификата проекта договора купли-продажи направляет межведомственный запрос в рамках межведомственного информационного взаимодействия с использованием единой системы межведомственного электронного взаимодействия (далее - межведомственный запрос) о соответствии приобретаемого получателем сертификата жилого помещения требованиям, указанным в пункте 7 статьи 8.1 Федерального закона «О дополнительных гарантиях по социальной поддержке детей-сирот и детей, оставшихся </w:t>
      </w:r>
      <w:r w:rsidR="003462CF">
        <w:rPr>
          <w:rFonts w:ascii="Times New Roman" w:hAnsi="Times New Roman" w:cs="Times New Roman"/>
          <w:sz w:val="28"/>
          <w:szCs w:val="28"/>
        </w:rPr>
        <w:br/>
      </w:r>
      <w:r w:rsidR="0005140D">
        <w:rPr>
          <w:rFonts w:ascii="Times New Roman" w:hAnsi="Times New Roman" w:cs="Times New Roman"/>
          <w:sz w:val="28"/>
          <w:szCs w:val="28"/>
        </w:rPr>
        <w:t xml:space="preserve">без попечения родителей», а также о наличии или об отсутствии информации </w:t>
      </w:r>
      <w:r w:rsidR="003462CF">
        <w:rPr>
          <w:rFonts w:ascii="Times New Roman" w:hAnsi="Times New Roman" w:cs="Times New Roman"/>
          <w:sz w:val="28"/>
          <w:szCs w:val="28"/>
        </w:rPr>
        <w:br/>
      </w:r>
      <w:r w:rsidR="0005140D">
        <w:rPr>
          <w:rFonts w:ascii="Times New Roman" w:hAnsi="Times New Roman" w:cs="Times New Roman"/>
          <w:sz w:val="28"/>
          <w:szCs w:val="28"/>
        </w:rPr>
        <w:t>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получения ответа на межведомственный запрос составляет не более </w:t>
      </w:r>
      <w:r w:rsidR="003462CF">
        <w:rPr>
          <w:rFonts w:ascii="Times New Roman" w:hAnsi="Times New Roman" w:cs="Times New Roman"/>
          <w:sz w:val="28"/>
          <w:szCs w:val="28"/>
        </w:rPr>
        <w:br/>
      </w:r>
      <w:r>
        <w:rPr>
          <w:rFonts w:ascii="Times New Roman" w:hAnsi="Times New Roman" w:cs="Times New Roman"/>
          <w:sz w:val="28"/>
          <w:szCs w:val="28"/>
        </w:rPr>
        <w:t>5 рабочих дней со дня его поступления в орган, предоставляющий соответствующие сведения.</w:t>
      </w:r>
    </w:p>
    <w:p w:rsidR="0005140D" w:rsidRDefault="0005140D" w:rsidP="00551471">
      <w:pPr>
        <w:pStyle w:val="ConsPlusNormal"/>
        <w:ind w:firstLine="709"/>
        <w:jc w:val="both"/>
        <w:rPr>
          <w:rFonts w:ascii="Times New Roman" w:hAnsi="Times New Roman" w:cs="Times New Roman"/>
          <w:sz w:val="28"/>
          <w:szCs w:val="28"/>
        </w:rPr>
      </w:pPr>
      <w:bookmarkStart w:id="2" w:name="P147"/>
      <w:bookmarkEnd w:id="2"/>
      <w:r>
        <w:rPr>
          <w:rFonts w:ascii="Times New Roman" w:hAnsi="Times New Roman" w:cs="Times New Roman"/>
          <w:sz w:val="28"/>
          <w:szCs w:val="28"/>
        </w:rPr>
        <w:t>1</w:t>
      </w:r>
      <w:r w:rsidR="00B31F5A">
        <w:rPr>
          <w:rFonts w:ascii="Times New Roman" w:hAnsi="Times New Roman" w:cs="Times New Roman"/>
          <w:sz w:val="28"/>
          <w:szCs w:val="28"/>
        </w:rPr>
        <w:t>1</w:t>
      </w:r>
      <w:r>
        <w:rPr>
          <w:rFonts w:ascii="Times New Roman" w:hAnsi="Times New Roman" w:cs="Times New Roman"/>
          <w:sz w:val="28"/>
          <w:szCs w:val="28"/>
        </w:rPr>
        <w:t>. В случае направления средств выплаты в счет полного погашения кредита (займа) по договору, обязательства заемщика по которому обеспечены ипотекой, получатель сертификата представляет непосредственно (лично) или заказным почтовым отправлением в уполномоченный орган следующие документы:</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копия кредитного договора (договора займа), обязательства заемщика</w:t>
      </w:r>
      <w:r w:rsidR="003462CF">
        <w:rPr>
          <w:rFonts w:ascii="Times New Roman" w:hAnsi="Times New Roman" w:cs="Times New Roman"/>
          <w:sz w:val="28"/>
          <w:szCs w:val="28"/>
        </w:rPr>
        <w:br/>
      </w:r>
      <w:r>
        <w:rPr>
          <w:rFonts w:ascii="Times New Roman" w:hAnsi="Times New Roman" w:cs="Times New Roman"/>
          <w:sz w:val="28"/>
          <w:szCs w:val="28"/>
        </w:rPr>
        <w:t>по которому обеспечены ипотекой;</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справка кредитора (займодавца) о размерах основного долга по кредиту (займу) и остатка задолженности по выплате процентов за пользование кредитом (займом);</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копия договора об ипотеке, на основании которого осуществлена государственная регистрация ипотеки;</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копии правоустанавливающих документов на жилое помещение, </w:t>
      </w:r>
      <w:r>
        <w:rPr>
          <w:rFonts w:ascii="Times New Roman" w:hAnsi="Times New Roman" w:cs="Times New Roman"/>
          <w:sz w:val="28"/>
          <w:szCs w:val="28"/>
        </w:rPr>
        <w:lastRenderedPageBreak/>
        <w:t>приобретенное с использованием кредитных (заемных) средств.</w:t>
      </w:r>
    </w:p>
    <w:p w:rsidR="0005140D" w:rsidRDefault="00B31F5A"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05140D">
        <w:rPr>
          <w:rFonts w:ascii="Times New Roman" w:hAnsi="Times New Roman" w:cs="Times New Roman"/>
          <w:sz w:val="28"/>
          <w:szCs w:val="28"/>
        </w:rPr>
        <w:t>. Получатель сертификата вправе реализовать его на территории Российской Федерации.</w:t>
      </w:r>
    </w:p>
    <w:p w:rsidR="0005140D" w:rsidRDefault="00B31F5A"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05140D">
        <w:rPr>
          <w:rFonts w:ascii="Times New Roman" w:hAnsi="Times New Roman" w:cs="Times New Roman"/>
          <w:sz w:val="28"/>
          <w:szCs w:val="28"/>
        </w:rPr>
        <w:t xml:space="preserve">. Решение о соответствии приобретаемого получателем сертификата жилого помещения установленным санитарным и техническим правилам </w:t>
      </w:r>
      <w:r w:rsidR="003462CF">
        <w:rPr>
          <w:rFonts w:ascii="Times New Roman" w:hAnsi="Times New Roman" w:cs="Times New Roman"/>
          <w:sz w:val="28"/>
          <w:szCs w:val="28"/>
        </w:rPr>
        <w:br/>
      </w:r>
      <w:r w:rsidR="0005140D">
        <w:rPr>
          <w:rFonts w:ascii="Times New Roman" w:hAnsi="Times New Roman" w:cs="Times New Roman"/>
          <w:sz w:val="28"/>
          <w:szCs w:val="28"/>
        </w:rPr>
        <w:t>и нормам, иным требованиям законодательства Российской Федерации прин</w:t>
      </w:r>
      <w:r w:rsidR="00C50DE5">
        <w:rPr>
          <w:rFonts w:ascii="Times New Roman" w:hAnsi="Times New Roman" w:cs="Times New Roman"/>
          <w:sz w:val="28"/>
          <w:szCs w:val="28"/>
        </w:rPr>
        <w:t>имается уполномоченным органом н</w:t>
      </w:r>
      <w:r w:rsidR="00632462">
        <w:rPr>
          <w:rFonts w:ascii="Times New Roman" w:hAnsi="Times New Roman" w:cs="Times New Roman"/>
          <w:sz w:val="28"/>
          <w:szCs w:val="28"/>
        </w:rPr>
        <w:t xml:space="preserve">а основании </w:t>
      </w:r>
      <w:r w:rsidR="00C50DE5">
        <w:rPr>
          <w:rFonts w:ascii="Times New Roman" w:hAnsi="Times New Roman" w:cs="Times New Roman"/>
          <w:sz w:val="28"/>
          <w:szCs w:val="28"/>
        </w:rPr>
        <w:t xml:space="preserve">данных </w:t>
      </w:r>
      <w:r w:rsidR="00632462">
        <w:rPr>
          <w:rFonts w:ascii="Times New Roman" w:hAnsi="Times New Roman" w:cs="Times New Roman"/>
          <w:sz w:val="28"/>
          <w:szCs w:val="28"/>
        </w:rPr>
        <w:t xml:space="preserve">полученных </w:t>
      </w:r>
      <w:r w:rsidR="003462CF">
        <w:rPr>
          <w:rFonts w:ascii="Times New Roman" w:hAnsi="Times New Roman" w:cs="Times New Roman"/>
          <w:sz w:val="28"/>
          <w:szCs w:val="28"/>
        </w:rPr>
        <w:br/>
      </w:r>
      <w:r w:rsidR="00632462">
        <w:rPr>
          <w:rFonts w:ascii="Times New Roman" w:hAnsi="Times New Roman" w:cs="Times New Roman"/>
          <w:sz w:val="28"/>
          <w:szCs w:val="28"/>
        </w:rPr>
        <w:t xml:space="preserve">в соответствии с пунктом 10 настоящих Правил. </w:t>
      </w:r>
      <w:r w:rsidR="0005140D">
        <w:rPr>
          <w:rFonts w:ascii="Times New Roman" w:hAnsi="Times New Roman" w:cs="Times New Roman"/>
          <w:sz w:val="28"/>
          <w:szCs w:val="28"/>
        </w:rPr>
        <w:t xml:space="preserve">Уведомление о принятом уполномоченным органом решении выдается уполномоченным органом непосредственно (лично) получателю сертификата на бумажном носителе </w:t>
      </w:r>
      <w:r w:rsidR="003462CF">
        <w:rPr>
          <w:rFonts w:ascii="Times New Roman" w:hAnsi="Times New Roman" w:cs="Times New Roman"/>
          <w:sz w:val="28"/>
          <w:szCs w:val="28"/>
        </w:rPr>
        <w:br/>
      </w:r>
      <w:r w:rsidR="0005140D">
        <w:rPr>
          <w:rFonts w:ascii="Times New Roman" w:hAnsi="Times New Roman" w:cs="Times New Roman"/>
          <w:sz w:val="28"/>
          <w:szCs w:val="28"/>
        </w:rPr>
        <w:t>или направляется заказным почтовым отправлением с уведомлением в течение</w:t>
      </w:r>
      <w:r w:rsidR="003462CF">
        <w:rPr>
          <w:rFonts w:ascii="Times New Roman" w:hAnsi="Times New Roman" w:cs="Times New Roman"/>
          <w:sz w:val="28"/>
          <w:szCs w:val="28"/>
        </w:rPr>
        <w:br/>
      </w:r>
      <w:r w:rsidR="0005140D">
        <w:rPr>
          <w:rFonts w:ascii="Times New Roman" w:hAnsi="Times New Roman" w:cs="Times New Roman"/>
          <w:sz w:val="28"/>
          <w:szCs w:val="28"/>
        </w:rPr>
        <w:t>15 рабочих дней со дня поступления в уполномоченный орган документов, указанных в пункте 8 или 11 настоящих Правил.</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сертификата в случае получения уведомления о принятом уполномоченным органом решении о несоответствии приобретаемого им жилого помещения установленным санитарным и техническим правилам и нормам, иным требованиям законодательства Российской Федерации, имеет право неоднократно представлять документы, указанные в пункте 8 или 11 настоящих Правил, </w:t>
      </w:r>
      <w:r w:rsidR="003462CF">
        <w:rPr>
          <w:rFonts w:ascii="Times New Roman" w:hAnsi="Times New Roman" w:cs="Times New Roman"/>
          <w:sz w:val="28"/>
          <w:szCs w:val="28"/>
        </w:rPr>
        <w:br/>
      </w:r>
      <w:r>
        <w:rPr>
          <w:rFonts w:ascii="Times New Roman" w:hAnsi="Times New Roman" w:cs="Times New Roman"/>
          <w:sz w:val="28"/>
          <w:szCs w:val="28"/>
        </w:rPr>
        <w:t>в уполномоченный орган.</w:t>
      </w:r>
    </w:p>
    <w:p w:rsidR="0005140D" w:rsidRDefault="00B31F5A" w:rsidP="00551471">
      <w:pPr>
        <w:pStyle w:val="ConsPlusNormal"/>
        <w:ind w:firstLine="709"/>
        <w:jc w:val="both"/>
        <w:rPr>
          <w:rFonts w:ascii="Times New Roman" w:hAnsi="Times New Roman" w:cs="Times New Roman"/>
          <w:sz w:val="28"/>
          <w:szCs w:val="28"/>
        </w:rPr>
      </w:pPr>
      <w:bookmarkStart w:id="3" w:name="P155"/>
      <w:bookmarkEnd w:id="3"/>
      <w:r>
        <w:rPr>
          <w:rFonts w:ascii="Times New Roman" w:hAnsi="Times New Roman" w:cs="Times New Roman"/>
          <w:sz w:val="28"/>
          <w:szCs w:val="28"/>
        </w:rPr>
        <w:t>14</w:t>
      </w:r>
      <w:r w:rsidR="0005140D">
        <w:rPr>
          <w:rFonts w:ascii="Times New Roman" w:hAnsi="Times New Roman" w:cs="Times New Roman"/>
          <w:sz w:val="28"/>
          <w:szCs w:val="28"/>
        </w:rPr>
        <w:t xml:space="preserve">. Получатель сертификата после получения уведомления о принятом уполномоченным органом решении о соответствии приобретаемого жилого помещения установленным санитарным и техническим правилам и нормам, иным требованиям законодательства Российской Федерации, самостоятельно оформляет правоустанавливающие документы на жилое помещение, приобретенное за счет средств выплаты, и в течение 3 рабочих дней со дня государственной регистрации перехода права на жилое помещение и внесения соответствующих сведений </w:t>
      </w:r>
      <w:r w:rsidR="005005FA">
        <w:rPr>
          <w:rFonts w:ascii="Times New Roman" w:hAnsi="Times New Roman" w:cs="Times New Roman"/>
          <w:sz w:val="28"/>
          <w:szCs w:val="28"/>
        </w:rPr>
        <w:br/>
      </w:r>
      <w:r w:rsidR="0005140D">
        <w:rPr>
          <w:rFonts w:ascii="Times New Roman" w:hAnsi="Times New Roman" w:cs="Times New Roman"/>
          <w:sz w:val="28"/>
          <w:szCs w:val="28"/>
        </w:rPr>
        <w:t>в Единый государственный реестр недвижимости представляет непосредственно (лично) или заказным почтовым отправлением в уполномоченный орган копию выписки из Единого государственного реестра недвижимости.</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в течение одного рабочего дня со дня представления получателем сертификата выписки из Единого государственного реестра недвижимости направляет в Управление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Республике Дагестан межведомственный запрос о подтверждении права собственности получателя сертификата на жилое помещение.</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получения ответа на межведомственный запрос составляет не более</w:t>
      </w:r>
      <w:r w:rsidR="003462CF">
        <w:rPr>
          <w:rFonts w:ascii="Times New Roman" w:hAnsi="Times New Roman" w:cs="Times New Roman"/>
          <w:sz w:val="28"/>
          <w:szCs w:val="28"/>
        </w:rPr>
        <w:br/>
      </w:r>
      <w:r>
        <w:rPr>
          <w:rFonts w:ascii="Times New Roman" w:hAnsi="Times New Roman" w:cs="Times New Roman"/>
          <w:sz w:val="28"/>
          <w:szCs w:val="28"/>
        </w:rPr>
        <w:t xml:space="preserve">5 рабочих дней со дня его поступления в Управление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Республике Дагестан </w:t>
      </w:r>
    </w:p>
    <w:p w:rsidR="0005140D" w:rsidRDefault="00B31F5A"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25017A">
        <w:rPr>
          <w:rFonts w:ascii="Times New Roman" w:hAnsi="Times New Roman" w:cs="Times New Roman"/>
          <w:sz w:val="28"/>
          <w:szCs w:val="28"/>
        </w:rPr>
        <w:t>. </w:t>
      </w:r>
      <w:r w:rsidR="0005140D">
        <w:rPr>
          <w:rFonts w:ascii="Times New Roman" w:hAnsi="Times New Roman" w:cs="Times New Roman"/>
          <w:sz w:val="28"/>
          <w:szCs w:val="28"/>
        </w:rPr>
        <w:t xml:space="preserve">Перечисление средств социальной выплаты, удостоверенной сертификатом, осуществляется уполномоченным органом в безналичной форме путем перечисления денежных средств на банковский счет продавца, указанный </w:t>
      </w:r>
      <w:r w:rsidR="003462CF">
        <w:rPr>
          <w:rFonts w:ascii="Times New Roman" w:hAnsi="Times New Roman" w:cs="Times New Roman"/>
          <w:sz w:val="28"/>
          <w:szCs w:val="28"/>
        </w:rPr>
        <w:br/>
      </w:r>
      <w:r w:rsidR="0005140D">
        <w:rPr>
          <w:rFonts w:ascii="Times New Roman" w:hAnsi="Times New Roman" w:cs="Times New Roman"/>
          <w:sz w:val="28"/>
          <w:szCs w:val="28"/>
        </w:rPr>
        <w:t xml:space="preserve">в договоре купли-продажи, в течении 10 рабочих дней после получения сведений </w:t>
      </w:r>
      <w:r w:rsidR="003462CF">
        <w:rPr>
          <w:rFonts w:ascii="Times New Roman" w:hAnsi="Times New Roman" w:cs="Times New Roman"/>
          <w:sz w:val="28"/>
          <w:szCs w:val="28"/>
        </w:rPr>
        <w:br/>
      </w:r>
      <w:r w:rsidR="0005140D">
        <w:rPr>
          <w:rFonts w:ascii="Times New Roman" w:hAnsi="Times New Roman" w:cs="Times New Roman"/>
          <w:sz w:val="28"/>
          <w:szCs w:val="28"/>
        </w:rPr>
        <w:t>о подтверждении права собственности получателя сертификата на жилое помещение.</w:t>
      </w:r>
    </w:p>
    <w:p w:rsidR="0005140D" w:rsidRDefault="006F36F4"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B28AD">
        <w:rPr>
          <w:rFonts w:ascii="Times New Roman" w:hAnsi="Times New Roman" w:cs="Times New Roman"/>
          <w:sz w:val="28"/>
          <w:szCs w:val="28"/>
        </w:rPr>
        <w:t>6</w:t>
      </w:r>
      <w:r w:rsidR="0005140D">
        <w:rPr>
          <w:rFonts w:ascii="Times New Roman" w:hAnsi="Times New Roman" w:cs="Times New Roman"/>
          <w:sz w:val="28"/>
          <w:szCs w:val="28"/>
        </w:rPr>
        <w:t xml:space="preserve">. Если стоимость жилого помещения по договору купли-продажи жилого </w:t>
      </w:r>
      <w:r w:rsidR="0005140D">
        <w:rPr>
          <w:rFonts w:ascii="Times New Roman" w:hAnsi="Times New Roman" w:cs="Times New Roman"/>
          <w:sz w:val="28"/>
          <w:szCs w:val="28"/>
        </w:rPr>
        <w:lastRenderedPageBreak/>
        <w:t xml:space="preserve">помещения превышает размер выплаты, средства выплаты перечисляются </w:t>
      </w:r>
      <w:r w:rsidR="003462CF">
        <w:rPr>
          <w:rFonts w:ascii="Times New Roman" w:hAnsi="Times New Roman" w:cs="Times New Roman"/>
          <w:sz w:val="28"/>
          <w:szCs w:val="28"/>
        </w:rPr>
        <w:br/>
      </w:r>
      <w:r w:rsidR="0005140D">
        <w:rPr>
          <w:rFonts w:ascii="Times New Roman" w:hAnsi="Times New Roman" w:cs="Times New Roman"/>
          <w:sz w:val="28"/>
          <w:szCs w:val="28"/>
        </w:rPr>
        <w:t>в размере установленной выплаты.</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стоимость жилого помещения по договору купли-продажи жилого помещения меньше размера выплаты, средства выплаты перечисляются в размере стоимости жилого помещения, указанном в договоре купли-продажи жилого помещения.</w:t>
      </w:r>
    </w:p>
    <w:p w:rsidR="0005140D" w:rsidRDefault="000B28AD" w:rsidP="003462CF">
      <w:pPr>
        <w:pStyle w:val="ConsPlusNormal"/>
        <w:ind w:firstLine="709"/>
        <w:jc w:val="both"/>
        <w:rPr>
          <w:rFonts w:ascii="Times New Roman" w:hAnsi="Times New Roman" w:cs="Times New Roman"/>
          <w:sz w:val="28"/>
          <w:szCs w:val="28"/>
        </w:rPr>
      </w:pPr>
      <w:bookmarkStart w:id="4" w:name="P161"/>
      <w:bookmarkEnd w:id="4"/>
      <w:r>
        <w:rPr>
          <w:rFonts w:ascii="Times New Roman" w:hAnsi="Times New Roman" w:cs="Times New Roman"/>
          <w:sz w:val="28"/>
          <w:szCs w:val="28"/>
        </w:rPr>
        <w:t>17</w:t>
      </w:r>
      <w:r w:rsidR="0005140D">
        <w:rPr>
          <w:rFonts w:ascii="Times New Roman" w:hAnsi="Times New Roman" w:cs="Times New Roman"/>
          <w:sz w:val="28"/>
          <w:szCs w:val="28"/>
        </w:rPr>
        <w:t xml:space="preserve">. В случае направления средств выплаты в счет полного погашения кредита (займа) по договору, обязательства заемщика по которому обеспечены ипотекой, уполномоченный орган в течение 10 рабочих дней со дня направления получателю сертификата уведомления, указанного в пункте 14 настоящих Правил, перечисляет средства выплаты с единого счета бюджета на счет кредитной организации </w:t>
      </w:r>
      <w:r w:rsidR="003462CF">
        <w:rPr>
          <w:rFonts w:ascii="Times New Roman" w:hAnsi="Times New Roman" w:cs="Times New Roman"/>
          <w:sz w:val="28"/>
          <w:szCs w:val="28"/>
        </w:rPr>
        <w:br/>
      </w:r>
      <w:r w:rsidR="0005140D">
        <w:rPr>
          <w:rFonts w:ascii="Times New Roman" w:hAnsi="Times New Roman" w:cs="Times New Roman"/>
          <w:sz w:val="28"/>
          <w:szCs w:val="28"/>
        </w:rPr>
        <w:t xml:space="preserve">для полного погашения кредита (займа) по договору, обязательства заемщика </w:t>
      </w:r>
      <w:r w:rsidR="003462CF">
        <w:rPr>
          <w:rFonts w:ascii="Times New Roman" w:hAnsi="Times New Roman" w:cs="Times New Roman"/>
          <w:sz w:val="28"/>
          <w:szCs w:val="28"/>
        </w:rPr>
        <w:br/>
      </w:r>
      <w:r w:rsidR="0005140D">
        <w:rPr>
          <w:rFonts w:ascii="Times New Roman" w:hAnsi="Times New Roman" w:cs="Times New Roman"/>
          <w:sz w:val="28"/>
          <w:szCs w:val="28"/>
        </w:rPr>
        <w:t xml:space="preserve">по которому обеспечены ипотекой (за исключением штрафов, комиссий, пеней </w:t>
      </w:r>
      <w:r w:rsidR="003462CF">
        <w:rPr>
          <w:rFonts w:ascii="Times New Roman" w:hAnsi="Times New Roman" w:cs="Times New Roman"/>
          <w:sz w:val="28"/>
          <w:szCs w:val="28"/>
        </w:rPr>
        <w:br/>
      </w:r>
      <w:r w:rsidR="0005140D">
        <w:rPr>
          <w:rFonts w:ascii="Times New Roman" w:hAnsi="Times New Roman" w:cs="Times New Roman"/>
          <w:sz w:val="28"/>
          <w:szCs w:val="28"/>
        </w:rPr>
        <w:t>за просрочку исполнения обязательств по указанному кредиту (займу).</w:t>
      </w:r>
    </w:p>
    <w:p w:rsidR="0005140D" w:rsidRDefault="0025017A"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B28AD">
        <w:rPr>
          <w:rFonts w:ascii="Times New Roman" w:hAnsi="Times New Roman" w:cs="Times New Roman"/>
          <w:sz w:val="28"/>
          <w:szCs w:val="28"/>
        </w:rPr>
        <w:t>8</w:t>
      </w:r>
      <w:r w:rsidR="0005140D">
        <w:rPr>
          <w:rFonts w:ascii="Times New Roman" w:hAnsi="Times New Roman" w:cs="Times New Roman"/>
          <w:sz w:val="28"/>
          <w:szCs w:val="28"/>
        </w:rPr>
        <w:t>. В случае если сделка купли-продажи жилого помещения будет признана недействительной или к ней будут применены последствия недействительности ничтожной сделки, возврат средств (части средств) осуществляется на основании решения суда в соответствии с гражданским законодательством.</w:t>
      </w:r>
    </w:p>
    <w:p w:rsidR="0005140D" w:rsidRDefault="000B28A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05140D">
        <w:rPr>
          <w:rFonts w:ascii="Times New Roman" w:hAnsi="Times New Roman" w:cs="Times New Roman"/>
          <w:sz w:val="28"/>
          <w:szCs w:val="28"/>
        </w:rPr>
        <w:t xml:space="preserve">. Для восстановления в списке подлежащих обеспечению жилыми помещениями в случае, если сделка купли-продажи жилого помещения признана недействительной или к ней применены последствия недействительности ничтожной сделки, получатель сертификата обращается в уполномоченный орган, где ранее состоял в списке подлежащих обеспечению жилыми помещениями, </w:t>
      </w:r>
      <w:r w:rsidR="003462CF">
        <w:rPr>
          <w:rFonts w:ascii="Times New Roman" w:hAnsi="Times New Roman" w:cs="Times New Roman"/>
          <w:sz w:val="28"/>
          <w:szCs w:val="28"/>
        </w:rPr>
        <w:br/>
      </w:r>
      <w:r w:rsidR="0005140D">
        <w:rPr>
          <w:rFonts w:ascii="Times New Roman" w:hAnsi="Times New Roman" w:cs="Times New Roman"/>
          <w:sz w:val="28"/>
          <w:szCs w:val="28"/>
        </w:rPr>
        <w:t>с заявлением о восстановлении его в таком списке.</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о восстановлении в списке подлежащих обеспечению жилыми помещениями направляется получателем сертификата одним из следующих способов:</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представляется непосредственно (лично) или направляется заказным почтовым отправлением - на бумажном носителе;</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3462CF">
        <w:rPr>
          <w:rFonts w:ascii="Times New Roman" w:hAnsi="Times New Roman" w:cs="Times New Roman"/>
          <w:sz w:val="28"/>
          <w:szCs w:val="28"/>
        </w:rPr>
        <w:br/>
      </w:r>
      <w:r>
        <w:rPr>
          <w:rFonts w:ascii="Times New Roman" w:hAnsi="Times New Roman" w:cs="Times New Roman"/>
          <w:sz w:val="28"/>
          <w:szCs w:val="28"/>
        </w:rPr>
        <w:t>и муниципальных услуг в электронной форме.</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заявлению о восстановлении в списке подлежащих обеспечению жилыми помещениями прилагается решение суда о признании сделки купли-продажи жилого помещения недействительной или о применении к ней последствия недействительности ничтожной сделки.</w:t>
      </w:r>
    </w:p>
    <w:p w:rsidR="0005140D"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сертификата подлежит восстановлению в списке подлежащих обеспечению жилыми помещениями начиная со дня первоначального включения его в указанный список в порядке, установленном постановлением Правительства Российской Федерации от 4 апреля 2019 г. № 397 «О формировании списка детей-сирот и детей, оставшихся без попечения родителей, лиц из числа детей-сирот </w:t>
      </w:r>
      <w:r w:rsidR="003462CF">
        <w:rPr>
          <w:rFonts w:ascii="Times New Roman" w:hAnsi="Times New Roman" w:cs="Times New Roman"/>
          <w:sz w:val="28"/>
          <w:szCs w:val="28"/>
        </w:rPr>
        <w:br/>
      </w:r>
      <w:r>
        <w:rPr>
          <w:rFonts w:ascii="Times New Roman" w:hAnsi="Times New Roman" w:cs="Times New Roman"/>
          <w:sz w:val="28"/>
          <w:szCs w:val="28"/>
        </w:rPr>
        <w:lastRenderedPageBreak/>
        <w:t xml:space="preserve">и детей, оставшихся без попечения родителей, лиц, которые относились </w:t>
      </w:r>
      <w:r w:rsidR="003462CF">
        <w:rPr>
          <w:rFonts w:ascii="Times New Roman" w:hAnsi="Times New Roman" w:cs="Times New Roman"/>
          <w:sz w:val="28"/>
          <w:szCs w:val="28"/>
        </w:rPr>
        <w:br/>
      </w:r>
      <w:r>
        <w:rPr>
          <w:rFonts w:ascii="Times New Roman" w:hAnsi="Times New Roman" w:cs="Times New Roman"/>
          <w:sz w:val="28"/>
          <w:szCs w:val="28"/>
        </w:rPr>
        <w:t xml:space="preserve">к категории детей-сирот и детей, оставшихся без попечения родителей, лиц </w:t>
      </w:r>
      <w:r w:rsidR="003462CF">
        <w:rPr>
          <w:rFonts w:ascii="Times New Roman" w:hAnsi="Times New Roman" w:cs="Times New Roman"/>
          <w:sz w:val="28"/>
          <w:szCs w:val="28"/>
        </w:rPr>
        <w:br/>
      </w:r>
      <w:r>
        <w:rPr>
          <w:rFonts w:ascii="Times New Roman" w:hAnsi="Times New Roman" w:cs="Times New Roman"/>
          <w:sz w:val="28"/>
          <w:szCs w:val="28"/>
        </w:rPr>
        <w:t xml:space="preserve">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w:t>
      </w:r>
      <w:r w:rsidR="003462CF">
        <w:rPr>
          <w:rFonts w:ascii="Times New Roman" w:hAnsi="Times New Roman" w:cs="Times New Roman"/>
          <w:sz w:val="28"/>
          <w:szCs w:val="28"/>
        </w:rPr>
        <w:br/>
      </w:r>
      <w:r>
        <w:rPr>
          <w:rFonts w:ascii="Times New Roman" w:hAnsi="Times New Roman" w:cs="Times New Roman"/>
          <w:sz w:val="28"/>
          <w:szCs w:val="28"/>
        </w:rPr>
        <w:t xml:space="preserve">из числа детей-сирот и детей, оставшихся без попечения родителей, из списка </w:t>
      </w:r>
      <w:r w:rsidR="003462CF">
        <w:rPr>
          <w:rFonts w:ascii="Times New Roman" w:hAnsi="Times New Roman" w:cs="Times New Roman"/>
          <w:sz w:val="28"/>
          <w:szCs w:val="28"/>
        </w:rPr>
        <w:br/>
      </w:r>
      <w:r>
        <w:rPr>
          <w:rFonts w:ascii="Times New Roman" w:hAnsi="Times New Roman" w:cs="Times New Roman"/>
          <w:sz w:val="28"/>
          <w:szCs w:val="28"/>
        </w:rPr>
        <w:t xml:space="preserve">в субъекте Российской Федерации по прежнему месту жительства и включении </w:t>
      </w:r>
      <w:r w:rsidR="003462CF">
        <w:rPr>
          <w:rFonts w:ascii="Times New Roman" w:hAnsi="Times New Roman" w:cs="Times New Roman"/>
          <w:sz w:val="28"/>
          <w:szCs w:val="28"/>
        </w:rPr>
        <w:br/>
      </w:r>
      <w:r>
        <w:rPr>
          <w:rFonts w:ascii="Times New Roman" w:hAnsi="Times New Roman" w:cs="Times New Roman"/>
          <w:sz w:val="28"/>
          <w:szCs w:val="28"/>
        </w:rPr>
        <w:t>их в список в субъекте Российской Федерации по новому месту жительства».</w:t>
      </w:r>
    </w:p>
    <w:p w:rsidR="0005140D" w:rsidRDefault="000B28A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05140D">
        <w:rPr>
          <w:rFonts w:ascii="Times New Roman" w:hAnsi="Times New Roman" w:cs="Times New Roman"/>
          <w:sz w:val="28"/>
          <w:szCs w:val="28"/>
        </w:rPr>
        <w:t xml:space="preserve">. После реализации сертификата в порядке, установленном пунктом </w:t>
      </w:r>
      <w:r w:rsidR="003462CF">
        <w:rPr>
          <w:rFonts w:ascii="Times New Roman" w:hAnsi="Times New Roman" w:cs="Times New Roman"/>
          <w:sz w:val="28"/>
          <w:szCs w:val="28"/>
        </w:rPr>
        <w:br/>
      </w:r>
      <w:r w:rsidR="0005140D">
        <w:rPr>
          <w:rFonts w:ascii="Times New Roman" w:hAnsi="Times New Roman" w:cs="Times New Roman"/>
          <w:sz w:val="28"/>
          <w:szCs w:val="28"/>
        </w:rPr>
        <w:t xml:space="preserve">17 настоящих Правил, получатель сертификата самостоятельно оформляет правоустанавливающие документы на жилое помещение, приобретенное за счет средств выплаты, и в течение 3 рабочих дней со дня государственной регистрации перехода права на жилое помещение и внесения соответствующих сведений </w:t>
      </w:r>
      <w:r w:rsidR="003462CF">
        <w:rPr>
          <w:rFonts w:ascii="Times New Roman" w:hAnsi="Times New Roman" w:cs="Times New Roman"/>
          <w:sz w:val="28"/>
          <w:szCs w:val="28"/>
        </w:rPr>
        <w:br/>
      </w:r>
      <w:r w:rsidR="0005140D">
        <w:rPr>
          <w:rFonts w:ascii="Times New Roman" w:hAnsi="Times New Roman" w:cs="Times New Roman"/>
          <w:sz w:val="28"/>
          <w:szCs w:val="28"/>
        </w:rPr>
        <w:t>в Единый государственный реестр недвижимости представляет непосредственно (лично) или заказным почтовым отправлением в уполномоченный орган копию выписки из Единого государственного реестра недвижимости об основных характеристиках и зарегистрированных правах на объект недвижимости - жилое помещение, оформленное в собственность.</w:t>
      </w:r>
    </w:p>
    <w:p w:rsidR="00551471" w:rsidRDefault="0005140D" w:rsidP="00551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B28AD">
        <w:rPr>
          <w:rFonts w:ascii="Times New Roman" w:hAnsi="Times New Roman" w:cs="Times New Roman"/>
          <w:sz w:val="28"/>
          <w:szCs w:val="28"/>
        </w:rPr>
        <w:t>1</w:t>
      </w:r>
      <w:r>
        <w:rPr>
          <w:rFonts w:ascii="Times New Roman" w:hAnsi="Times New Roman" w:cs="Times New Roman"/>
          <w:sz w:val="28"/>
          <w:szCs w:val="28"/>
        </w:rPr>
        <w:t xml:space="preserve">. Уполномоченный орган на основании копии выписки из Единого государственного реестра недвижимости об основных характеристиках </w:t>
      </w:r>
      <w:r w:rsidR="003462CF">
        <w:rPr>
          <w:rFonts w:ascii="Times New Roman" w:hAnsi="Times New Roman" w:cs="Times New Roman"/>
          <w:sz w:val="28"/>
          <w:szCs w:val="28"/>
        </w:rPr>
        <w:br/>
      </w:r>
      <w:r>
        <w:rPr>
          <w:rFonts w:ascii="Times New Roman" w:hAnsi="Times New Roman" w:cs="Times New Roman"/>
          <w:sz w:val="28"/>
          <w:szCs w:val="28"/>
        </w:rPr>
        <w:t xml:space="preserve">и зарегистрированных правах на объект недвижимости - жилое помещение, оформленное в собственность, в течение 15 дней со дня ее получения издает акт </w:t>
      </w:r>
      <w:r w:rsidR="003462CF">
        <w:rPr>
          <w:rFonts w:ascii="Times New Roman" w:hAnsi="Times New Roman" w:cs="Times New Roman"/>
          <w:sz w:val="28"/>
          <w:szCs w:val="28"/>
        </w:rPr>
        <w:br/>
      </w:r>
      <w:r>
        <w:rPr>
          <w:rFonts w:ascii="Times New Roman" w:hAnsi="Times New Roman" w:cs="Times New Roman"/>
          <w:sz w:val="28"/>
          <w:szCs w:val="28"/>
        </w:rPr>
        <w:t>об исключении получателя сертификата из списка подлежащих обеспечению жилыми помещениями и вносит соответствующую информацию в реестр сертификатов, а также в государственную информационную систему «Единая централизованная цифровая платф</w:t>
      </w:r>
      <w:bookmarkStart w:id="5" w:name="_GoBack"/>
      <w:bookmarkEnd w:id="5"/>
      <w:r>
        <w:rPr>
          <w:rFonts w:ascii="Times New Roman" w:hAnsi="Times New Roman" w:cs="Times New Roman"/>
          <w:sz w:val="28"/>
          <w:szCs w:val="28"/>
        </w:rPr>
        <w:t>орма в социальной сфере».</w:t>
      </w:r>
    </w:p>
    <w:sectPr w:rsidR="00551471" w:rsidSect="0005140D">
      <w:footerReference w:type="default" r:id="rId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29E" w:rsidRDefault="0028429E" w:rsidP="004E7142">
      <w:pPr>
        <w:spacing w:after="0" w:line="240" w:lineRule="auto"/>
      </w:pPr>
      <w:r>
        <w:separator/>
      </w:r>
    </w:p>
  </w:endnote>
  <w:endnote w:type="continuationSeparator" w:id="0">
    <w:p w:rsidR="0028429E" w:rsidRDefault="0028429E" w:rsidP="004E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439591"/>
      <w:docPartObj>
        <w:docPartGallery w:val="Page Numbers (Bottom of Page)"/>
        <w:docPartUnique/>
      </w:docPartObj>
    </w:sdtPr>
    <w:sdtEndPr/>
    <w:sdtContent>
      <w:p w:rsidR="00064DB3" w:rsidRDefault="00064DB3">
        <w:pPr>
          <w:pStyle w:val="a7"/>
          <w:jc w:val="right"/>
        </w:pPr>
        <w:r w:rsidRPr="00064DB3">
          <w:rPr>
            <w:rFonts w:ascii="Times New Roman" w:hAnsi="Times New Roman" w:cs="Times New Roman"/>
            <w:sz w:val="28"/>
            <w:szCs w:val="28"/>
          </w:rPr>
          <w:fldChar w:fldCharType="begin"/>
        </w:r>
        <w:r w:rsidRPr="00064DB3">
          <w:rPr>
            <w:rFonts w:ascii="Times New Roman" w:hAnsi="Times New Roman" w:cs="Times New Roman"/>
            <w:sz w:val="28"/>
            <w:szCs w:val="28"/>
          </w:rPr>
          <w:instrText>PAGE   \* MERGEFORMAT</w:instrText>
        </w:r>
        <w:r w:rsidRPr="00064DB3">
          <w:rPr>
            <w:rFonts w:ascii="Times New Roman" w:hAnsi="Times New Roman" w:cs="Times New Roman"/>
            <w:sz w:val="28"/>
            <w:szCs w:val="28"/>
          </w:rPr>
          <w:fldChar w:fldCharType="separate"/>
        </w:r>
        <w:r w:rsidR="000B28AD">
          <w:rPr>
            <w:rFonts w:ascii="Times New Roman" w:hAnsi="Times New Roman" w:cs="Times New Roman"/>
            <w:noProof/>
            <w:sz w:val="28"/>
            <w:szCs w:val="28"/>
          </w:rPr>
          <w:t>5</w:t>
        </w:r>
        <w:r w:rsidRPr="00064DB3">
          <w:rPr>
            <w:rFonts w:ascii="Times New Roman" w:hAnsi="Times New Roman" w:cs="Times New Roman"/>
            <w:sz w:val="28"/>
            <w:szCs w:val="28"/>
          </w:rPr>
          <w:fldChar w:fldCharType="end"/>
        </w:r>
      </w:p>
    </w:sdtContent>
  </w:sdt>
  <w:p w:rsidR="004E7142" w:rsidRDefault="004E714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29E" w:rsidRDefault="0028429E" w:rsidP="004E7142">
      <w:pPr>
        <w:spacing w:after="0" w:line="240" w:lineRule="auto"/>
      </w:pPr>
      <w:r>
        <w:separator/>
      </w:r>
    </w:p>
  </w:footnote>
  <w:footnote w:type="continuationSeparator" w:id="0">
    <w:p w:rsidR="0028429E" w:rsidRDefault="0028429E" w:rsidP="004E7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0D"/>
    <w:rsid w:val="00014D63"/>
    <w:rsid w:val="00015DD3"/>
    <w:rsid w:val="0005140D"/>
    <w:rsid w:val="00051893"/>
    <w:rsid w:val="00064DB3"/>
    <w:rsid w:val="000757DC"/>
    <w:rsid w:val="00086195"/>
    <w:rsid w:val="00097AFA"/>
    <w:rsid w:val="000A0DBA"/>
    <w:rsid w:val="000B28AD"/>
    <w:rsid w:val="000B499D"/>
    <w:rsid w:val="000B6032"/>
    <w:rsid w:val="000C7F64"/>
    <w:rsid w:val="00125E79"/>
    <w:rsid w:val="00145EF5"/>
    <w:rsid w:val="00147543"/>
    <w:rsid w:val="00160846"/>
    <w:rsid w:val="001B1E47"/>
    <w:rsid w:val="001D5685"/>
    <w:rsid w:val="001D6932"/>
    <w:rsid w:val="001F7C55"/>
    <w:rsid w:val="00227766"/>
    <w:rsid w:val="00232A4B"/>
    <w:rsid w:val="0025017A"/>
    <w:rsid w:val="002630E4"/>
    <w:rsid w:val="00270E91"/>
    <w:rsid w:val="0028429E"/>
    <w:rsid w:val="0029304C"/>
    <w:rsid w:val="002D4128"/>
    <w:rsid w:val="002E575F"/>
    <w:rsid w:val="002F201A"/>
    <w:rsid w:val="002F4352"/>
    <w:rsid w:val="002F5353"/>
    <w:rsid w:val="00335564"/>
    <w:rsid w:val="0034261E"/>
    <w:rsid w:val="00345F57"/>
    <w:rsid w:val="003462CF"/>
    <w:rsid w:val="00373C0A"/>
    <w:rsid w:val="00373CD9"/>
    <w:rsid w:val="0039284F"/>
    <w:rsid w:val="003A2B4E"/>
    <w:rsid w:val="003A3802"/>
    <w:rsid w:val="003E298A"/>
    <w:rsid w:val="003F2A64"/>
    <w:rsid w:val="00406BB3"/>
    <w:rsid w:val="00416998"/>
    <w:rsid w:val="00482268"/>
    <w:rsid w:val="00482584"/>
    <w:rsid w:val="00491816"/>
    <w:rsid w:val="004A0ED7"/>
    <w:rsid w:val="004B1848"/>
    <w:rsid w:val="004D675E"/>
    <w:rsid w:val="004E7142"/>
    <w:rsid w:val="004F53C8"/>
    <w:rsid w:val="005005FA"/>
    <w:rsid w:val="00516F27"/>
    <w:rsid w:val="005172E8"/>
    <w:rsid w:val="00544136"/>
    <w:rsid w:val="00551471"/>
    <w:rsid w:val="0056237D"/>
    <w:rsid w:val="005A569E"/>
    <w:rsid w:val="005B07B7"/>
    <w:rsid w:val="005B56D0"/>
    <w:rsid w:val="005C1D15"/>
    <w:rsid w:val="005C34B8"/>
    <w:rsid w:val="005C3A0E"/>
    <w:rsid w:val="005F7EAF"/>
    <w:rsid w:val="00602AAE"/>
    <w:rsid w:val="00621EF9"/>
    <w:rsid w:val="00623E21"/>
    <w:rsid w:val="00624F16"/>
    <w:rsid w:val="00631F67"/>
    <w:rsid w:val="00632462"/>
    <w:rsid w:val="00670C39"/>
    <w:rsid w:val="006946A4"/>
    <w:rsid w:val="00696BB2"/>
    <w:rsid w:val="006A2A65"/>
    <w:rsid w:val="006D5DB2"/>
    <w:rsid w:val="006E68F2"/>
    <w:rsid w:val="006F36F4"/>
    <w:rsid w:val="00727DAA"/>
    <w:rsid w:val="00727F4F"/>
    <w:rsid w:val="0073406C"/>
    <w:rsid w:val="007353D8"/>
    <w:rsid w:val="00796180"/>
    <w:rsid w:val="007A4015"/>
    <w:rsid w:val="007B0982"/>
    <w:rsid w:val="007C6BA3"/>
    <w:rsid w:val="007D250D"/>
    <w:rsid w:val="007E6A6D"/>
    <w:rsid w:val="007F03ED"/>
    <w:rsid w:val="00814C39"/>
    <w:rsid w:val="00833EDB"/>
    <w:rsid w:val="008A452F"/>
    <w:rsid w:val="008C2116"/>
    <w:rsid w:val="008E76B6"/>
    <w:rsid w:val="008F79F6"/>
    <w:rsid w:val="00901427"/>
    <w:rsid w:val="009057D6"/>
    <w:rsid w:val="00916F4D"/>
    <w:rsid w:val="0092626C"/>
    <w:rsid w:val="00930CB3"/>
    <w:rsid w:val="00942390"/>
    <w:rsid w:val="00963611"/>
    <w:rsid w:val="00997BBB"/>
    <w:rsid w:val="009B133B"/>
    <w:rsid w:val="009D0321"/>
    <w:rsid w:val="009D2935"/>
    <w:rsid w:val="009D33AF"/>
    <w:rsid w:val="009D75D4"/>
    <w:rsid w:val="009F0466"/>
    <w:rsid w:val="00A344A7"/>
    <w:rsid w:val="00A35423"/>
    <w:rsid w:val="00A451FD"/>
    <w:rsid w:val="00AA4FA2"/>
    <w:rsid w:val="00AA57DC"/>
    <w:rsid w:val="00AB71E4"/>
    <w:rsid w:val="00AD6A97"/>
    <w:rsid w:val="00AD6C6B"/>
    <w:rsid w:val="00B076C1"/>
    <w:rsid w:val="00B31F5A"/>
    <w:rsid w:val="00B72377"/>
    <w:rsid w:val="00B80773"/>
    <w:rsid w:val="00B81F2C"/>
    <w:rsid w:val="00BC28DF"/>
    <w:rsid w:val="00BF4B7E"/>
    <w:rsid w:val="00C50DE5"/>
    <w:rsid w:val="00C52574"/>
    <w:rsid w:val="00C812B1"/>
    <w:rsid w:val="00C93212"/>
    <w:rsid w:val="00C938DC"/>
    <w:rsid w:val="00C964E2"/>
    <w:rsid w:val="00CA6327"/>
    <w:rsid w:val="00CB0889"/>
    <w:rsid w:val="00D112AB"/>
    <w:rsid w:val="00D123C5"/>
    <w:rsid w:val="00D852FB"/>
    <w:rsid w:val="00D93FEC"/>
    <w:rsid w:val="00DA520A"/>
    <w:rsid w:val="00DB2BAE"/>
    <w:rsid w:val="00DC3E06"/>
    <w:rsid w:val="00DC61B9"/>
    <w:rsid w:val="00DF169E"/>
    <w:rsid w:val="00DF1F8D"/>
    <w:rsid w:val="00E13955"/>
    <w:rsid w:val="00E5074A"/>
    <w:rsid w:val="00E519D6"/>
    <w:rsid w:val="00E61E7D"/>
    <w:rsid w:val="00E82B18"/>
    <w:rsid w:val="00EC0A9C"/>
    <w:rsid w:val="00ED738C"/>
    <w:rsid w:val="00EE0426"/>
    <w:rsid w:val="00F24DFE"/>
    <w:rsid w:val="00FC7F2C"/>
    <w:rsid w:val="00FD08B8"/>
    <w:rsid w:val="00FE72D8"/>
    <w:rsid w:val="00FF2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2DE3"/>
  <w15:chartTrackingRefBased/>
  <w15:docId w15:val="{89F7ABBE-FB72-49B2-9656-B7B943F0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40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4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140D"/>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semiHidden/>
    <w:unhideWhenUsed/>
    <w:rsid w:val="0005140D"/>
    <w:rPr>
      <w:color w:val="0000FF"/>
      <w:u w:val="single"/>
    </w:rPr>
  </w:style>
  <w:style w:type="table" w:styleId="a4">
    <w:name w:val="Table Grid"/>
    <w:basedOn w:val="a1"/>
    <w:uiPriority w:val="39"/>
    <w:rsid w:val="0034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71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7142"/>
  </w:style>
  <w:style w:type="paragraph" w:styleId="a7">
    <w:name w:val="footer"/>
    <w:basedOn w:val="a"/>
    <w:link w:val="a8"/>
    <w:uiPriority w:val="99"/>
    <w:unhideWhenUsed/>
    <w:rsid w:val="004E71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7142"/>
  </w:style>
  <w:style w:type="paragraph" w:styleId="a9">
    <w:name w:val="Balloon Text"/>
    <w:basedOn w:val="a"/>
    <w:link w:val="aa"/>
    <w:uiPriority w:val="99"/>
    <w:semiHidden/>
    <w:unhideWhenUsed/>
    <w:rsid w:val="00015DD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15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6</Pages>
  <Words>2280</Words>
  <Characters>13000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Anzira</cp:lastModifiedBy>
  <cp:revision>102</cp:revision>
  <cp:lastPrinted>2024-04-05T14:54:00Z</cp:lastPrinted>
  <dcterms:created xsi:type="dcterms:W3CDTF">2024-03-25T12:41:00Z</dcterms:created>
  <dcterms:modified xsi:type="dcterms:W3CDTF">2024-04-05T15:00:00Z</dcterms:modified>
</cp:coreProperties>
</file>